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49" w:type="dxa"/>
        <w:tblInd w:w="-176" w:type="dxa"/>
        <w:tblLook w:val="01E0"/>
      </w:tblPr>
      <w:tblGrid>
        <w:gridCol w:w="4537"/>
        <w:gridCol w:w="5812"/>
      </w:tblGrid>
      <w:tr w:rsidR="00F6008A" w:rsidRPr="00BC7EF1" w:rsidTr="00E0795E">
        <w:tc>
          <w:tcPr>
            <w:tcW w:w="4537" w:type="dxa"/>
            <w:shd w:val="clear" w:color="auto" w:fill="auto"/>
          </w:tcPr>
          <w:p w:rsidR="00F6008A" w:rsidRPr="00BC7EF1" w:rsidRDefault="00F6008A" w:rsidP="00E0795E">
            <w:pPr>
              <w:jc w:val="center"/>
              <w:rPr>
                <w:sz w:val="26"/>
                <w:szCs w:val="26"/>
              </w:rPr>
            </w:pPr>
            <w:r>
              <w:rPr>
                <w:sz w:val="26"/>
                <w:szCs w:val="26"/>
              </w:rPr>
              <w:t>PHÒNG GD&amp;ĐT TP HẠ LONG</w:t>
            </w:r>
          </w:p>
          <w:p w:rsidR="00F6008A" w:rsidRPr="00BC7EF1" w:rsidRDefault="00F6008A" w:rsidP="00E0795E">
            <w:pPr>
              <w:jc w:val="center"/>
              <w:rPr>
                <w:b/>
              </w:rPr>
            </w:pPr>
            <w:r w:rsidRPr="00BC7EF1">
              <w:rPr>
                <w:b/>
                <w:sz w:val="26"/>
              </w:rPr>
              <w:t>TRƯỜNG TH. TRẦN QUỐC TOẢN</w:t>
            </w:r>
          </w:p>
          <w:p w:rsidR="008A159F" w:rsidRDefault="000B21A2" w:rsidP="00E0795E">
            <w:pPr>
              <w:jc w:val="center"/>
            </w:pPr>
            <w:r>
              <w:rPr>
                <w:noProof/>
              </w:rPr>
              <w:pict>
                <v:shapetype id="_x0000_t32" coordsize="21600,21600" o:spt="32" o:oned="t" path="m,l21600,21600e" filled="f">
                  <v:path arrowok="t" fillok="f" o:connecttype="none"/>
                  <o:lock v:ext="edit" shapetype="t"/>
                </v:shapetype>
                <v:shape id="Straight Arrow Connector 3" o:spid="_x0000_s1026" type="#_x0000_t32" style="position:absolute;left:0;text-align:left;margin-left:54.5pt;margin-top:5.1pt;width:130.2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"/>
              </w:pict>
            </w:r>
          </w:p>
          <w:p w:rsidR="00F6008A" w:rsidRPr="00BC7EF1" w:rsidRDefault="00CE7840" w:rsidP="00E0795E">
            <w:pPr>
              <w:jc w:val="center"/>
              <w:rPr>
                <w:sz w:val="26"/>
                <w:szCs w:val="26"/>
              </w:rPr>
            </w:pPr>
            <w:r>
              <w:rPr>
                <w:sz w:val="26"/>
              </w:rPr>
              <w:t xml:space="preserve">       </w:t>
            </w:r>
            <w:r w:rsidR="008A159F" w:rsidRPr="008A159F">
              <w:rPr>
                <w:sz w:val="26"/>
              </w:rPr>
              <w:t>Số:     /KH-TH</w:t>
            </w:r>
            <w:r w:rsidR="00F82622">
              <w:rPr>
                <w:sz w:val="26"/>
              </w:rPr>
              <w:t>TQT</w:t>
            </w:r>
          </w:p>
        </w:tc>
        <w:tc>
          <w:tcPr>
            <w:tcW w:w="5812" w:type="dxa"/>
            <w:shd w:val="clear" w:color="auto" w:fill="auto"/>
          </w:tcPr>
          <w:p w:rsidR="00F6008A" w:rsidRPr="00673F7F" w:rsidRDefault="00F6008A" w:rsidP="00E0795E">
            <w:pPr>
              <w:rPr>
                <w:b/>
              </w:rPr>
            </w:pPr>
            <w:r>
              <w:rPr>
                <w:b/>
                <w:sz w:val="26"/>
              </w:rPr>
              <w:t>CỘNG HÒA XÃ HỘI CHỦ NGHĨA VIỆT NAM</w:t>
            </w:r>
          </w:p>
          <w:p w:rsidR="00F6008A" w:rsidRPr="00F6008A" w:rsidRDefault="00F6008A" w:rsidP="00E0795E">
            <w:pPr>
              <w:jc w:val="center"/>
              <w:rPr>
                <w:b/>
                <w:sz w:val="28"/>
                <w:lang w:val="pt-BR"/>
              </w:rPr>
            </w:pPr>
            <w:r w:rsidRPr="00F6008A">
              <w:rPr>
                <w:b/>
                <w:sz w:val="28"/>
                <w:lang w:val="pt-BR"/>
              </w:rPr>
              <w:t xml:space="preserve">       Độc lập- Tự do- Hạnh phúc   </w:t>
            </w:r>
          </w:p>
          <w:p w:rsidR="00F6008A" w:rsidRPr="003D59F1" w:rsidRDefault="000B21A2" w:rsidP="00E0795E">
            <w:pPr>
              <w:spacing w:before="120"/>
              <w:jc w:val="center"/>
              <w:rPr>
                <w:i/>
                <w:sz w:val="12"/>
                <w:lang w:val="pt-BR"/>
              </w:rPr>
            </w:pPr>
            <w:r w:rsidRPr="000B21A2">
              <w:rPr>
                <w:b/>
                <w:noProof/>
              </w:rPr>
              <w:pict>
                <v:line id="Straight Connector 2" o:spid="_x0000_s1027" style="position:absolute;left:0;text-align:left;z-index:251659264;visibility:visible" from="69.35pt,2.45pt" to="236.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OkqHQ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"/>
              </w:pict>
            </w:r>
          </w:p>
          <w:p w:rsidR="00F6008A" w:rsidRPr="00BC7EF1" w:rsidRDefault="00C6710F" w:rsidP="00C6710F">
            <w:pPr>
              <w:spacing w:before="120"/>
              <w:jc w:val="center"/>
              <w:rPr>
                <w:i/>
                <w:lang w:val="vi-VN"/>
              </w:rPr>
            </w:pPr>
            <w:r>
              <w:rPr>
                <w:i/>
                <w:sz w:val="28"/>
                <w:lang w:val="pt-BR"/>
              </w:rPr>
              <w:t xml:space="preserve">   </w:t>
            </w:r>
            <w:r w:rsidR="00F6008A" w:rsidRPr="00F6008A">
              <w:rPr>
                <w:i/>
                <w:sz w:val="28"/>
                <w:lang w:val="pt-BR"/>
              </w:rPr>
              <w:t xml:space="preserve">Hạ Long, ngày </w:t>
            </w:r>
            <w:r w:rsidR="00AB7F02">
              <w:rPr>
                <w:i/>
                <w:sz w:val="28"/>
                <w:lang w:val="pt-BR"/>
              </w:rPr>
              <w:t>0</w:t>
            </w:r>
            <w:bookmarkStart w:id="0" w:name="_GoBack"/>
            <w:bookmarkEnd w:id="0"/>
            <w:r>
              <w:rPr>
                <w:i/>
                <w:sz w:val="28"/>
                <w:lang w:val="pt-BR"/>
              </w:rPr>
              <w:t>4</w:t>
            </w:r>
            <w:r w:rsidR="00F6008A" w:rsidRPr="00F6008A">
              <w:rPr>
                <w:i/>
                <w:sz w:val="28"/>
                <w:lang w:val="pt-BR"/>
              </w:rPr>
              <w:t xml:space="preserve"> tháng </w:t>
            </w:r>
            <w:r>
              <w:rPr>
                <w:i/>
                <w:sz w:val="28"/>
                <w:lang w:val="pt-BR"/>
              </w:rPr>
              <w:t>8</w:t>
            </w:r>
            <w:r w:rsidR="00F6008A" w:rsidRPr="00F6008A">
              <w:rPr>
                <w:i/>
                <w:sz w:val="28"/>
                <w:lang w:val="pt-BR"/>
              </w:rPr>
              <w:t xml:space="preserve"> năm 20</w:t>
            </w:r>
            <w:r w:rsidR="00F82622">
              <w:rPr>
                <w:i/>
                <w:sz w:val="28"/>
                <w:lang w:val="pt-BR"/>
              </w:rPr>
              <w:t>2</w:t>
            </w:r>
            <w:r w:rsidR="00892CA0">
              <w:rPr>
                <w:i/>
                <w:sz w:val="28"/>
                <w:lang w:val="pt-BR"/>
              </w:rPr>
              <w:t>1</w:t>
            </w:r>
          </w:p>
        </w:tc>
      </w:tr>
    </w:tbl>
    <w:p w:rsidR="00F6008A" w:rsidRDefault="00F6008A" w:rsidP="00F6008A">
      <w:pPr>
        <w:pStyle w:val="NormalWeb"/>
        <w:spacing w:before="0" w:beforeAutospacing="0" w:after="0" w:afterAutospacing="0" w:line="360" w:lineRule="exact"/>
        <w:ind w:firstLine="720"/>
        <w:jc w:val="center"/>
        <w:rPr>
          <w:b/>
          <w:sz w:val="28"/>
          <w:szCs w:val="28"/>
        </w:rPr>
      </w:pPr>
    </w:p>
    <w:p w:rsidR="00F6008A" w:rsidRDefault="008A159F" w:rsidP="00F6008A">
      <w:pPr>
        <w:pStyle w:val="NormalWeb"/>
        <w:spacing w:before="0" w:beforeAutospacing="0" w:after="0" w:afterAutospacing="0" w:line="360" w:lineRule="exact"/>
        <w:ind w:firstLine="720"/>
        <w:jc w:val="center"/>
        <w:rPr>
          <w:b/>
          <w:sz w:val="28"/>
          <w:szCs w:val="28"/>
        </w:rPr>
      </w:pPr>
      <w:r>
        <w:rPr>
          <w:b/>
          <w:sz w:val="28"/>
          <w:szCs w:val="28"/>
        </w:rPr>
        <w:t>KẾ HOẠCH</w:t>
      </w:r>
    </w:p>
    <w:p w:rsidR="00F6008A" w:rsidRDefault="005435FD" w:rsidP="00F6008A">
      <w:pPr>
        <w:pStyle w:val="NormalWeb"/>
        <w:spacing w:before="0" w:beforeAutospacing="0" w:after="0" w:afterAutospacing="0" w:line="360" w:lineRule="exact"/>
        <w:ind w:firstLine="720"/>
        <w:jc w:val="center"/>
        <w:rPr>
          <w:b/>
          <w:sz w:val="28"/>
          <w:szCs w:val="28"/>
        </w:rPr>
      </w:pPr>
      <w:r>
        <w:rPr>
          <w:b/>
          <w:sz w:val="28"/>
          <w:szCs w:val="28"/>
        </w:rPr>
        <w:t>Công tác t</w:t>
      </w:r>
      <w:r w:rsidR="00F6008A">
        <w:rPr>
          <w:b/>
          <w:sz w:val="28"/>
          <w:szCs w:val="28"/>
        </w:rPr>
        <w:t xml:space="preserve">háng </w:t>
      </w:r>
      <w:r w:rsidR="00C6710F">
        <w:rPr>
          <w:b/>
          <w:sz w:val="28"/>
          <w:szCs w:val="28"/>
        </w:rPr>
        <w:t>8</w:t>
      </w:r>
      <w:r w:rsidR="00892CA0">
        <w:rPr>
          <w:b/>
          <w:sz w:val="28"/>
          <w:szCs w:val="28"/>
        </w:rPr>
        <w:t xml:space="preserve"> năm 2021</w:t>
      </w:r>
    </w:p>
    <w:p w:rsidR="004A7AC1" w:rsidRDefault="004A7AC1">
      <w:pPr>
        <w:jc w:val="center"/>
        <w:rPr>
          <w:b/>
          <w:sz w:val="28"/>
          <w:szCs w:val="28"/>
        </w:rPr>
      </w:pPr>
    </w:p>
    <w:p w:rsidR="00C6710F" w:rsidRDefault="00C6710F" w:rsidP="00C6710F">
      <w:pPr>
        <w:spacing w:line="360" w:lineRule="auto"/>
        <w:ind w:firstLine="720"/>
        <w:jc w:val="both"/>
        <w:rPr>
          <w:b/>
          <w:sz w:val="28"/>
          <w:szCs w:val="28"/>
        </w:rPr>
      </w:pPr>
      <w:r>
        <w:rPr>
          <w:b/>
          <w:sz w:val="28"/>
          <w:szCs w:val="28"/>
        </w:rPr>
        <w:t>1. Nhiệm vụ trọng tâm</w:t>
      </w:r>
    </w:p>
    <w:p w:rsidR="00C6710F" w:rsidRDefault="00C6710F" w:rsidP="00C6710F">
      <w:pPr>
        <w:spacing w:line="360" w:lineRule="auto"/>
        <w:ind w:firstLine="720"/>
        <w:jc w:val="both"/>
        <w:rPr>
          <w:b/>
          <w:sz w:val="28"/>
          <w:szCs w:val="28"/>
        </w:rPr>
      </w:pPr>
      <w:r>
        <w:rPr>
          <w:sz w:val="28"/>
          <w:szCs w:val="28"/>
        </w:rPr>
        <w:t xml:space="preserve">Triển khai chủ đề công tác năm 2021 của tỉnh và thành phố: </w:t>
      </w:r>
      <w:r>
        <w:rPr>
          <w:b/>
          <w:sz w:val="28"/>
          <w:szCs w:val="28"/>
        </w:rPr>
        <w:t>"Giữ vững địa bàn an toàn và đà tăng trưởng trong trạng thái bình thường mới; đẩy nhanh tốc độ phát triển và hoàn thiện hệ thống kết cấu hạ tầng kinh tế- xã hội đồng bộ, hiện đại; thúc đẩy liên kết vùng".</w:t>
      </w:r>
    </w:p>
    <w:p w:rsidR="00C6710F" w:rsidRDefault="00C6710F" w:rsidP="00C6710F">
      <w:pPr>
        <w:spacing w:line="360" w:lineRule="auto"/>
        <w:ind w:firstLine="720"/>
        <w:jc w:val="both"/>
        <w:rPr>
          <w:sz w:val="28"/>
          <w:szCs w:val="28"/>
        </w:rPr>
      </w:pPr>
      <w:r>
        <w:rPr>
          <w:sz w:val="28"/>
          <w:szCs w:val="28"/>
        </w:rPr>
        <w:t>Tiếp tục thực hiện nghiêm túc các biện pháp phòng chống dịch bệnh Covid 19 theo các công văn chỉ đạo. Chuẩn bị tinh thần cho tình huống xấu nhất, trường được lấy làm địa điểm cách ly tập trung.</w:t>
      </w:r>
    </w:p>
    <w:p w:rsidR="00C6710F" w:rsidRDefault="00C6710F" w:rsidP="00C6710F">
      <w:pPr>
        <w:spacing w:line="360" w:lineRule="auto"/>
        <w:ind w:firstLine="720"/>
        <w:jc w:val="both"/>
        <w:rPr>
          <w:sz w:val="28"/>
          <w:szCs w:val="28"/>
        </w:rPr>
      </w:pPr>
      <w:r>
        <w:rPr>
          <w:sz w:val="28"/>
          <w:szCs w:val="28"/>
        </w:rPr>
        <w:t>Thực hiện nghiêm túc các quy định về dạy thêm, học thêm.</w:t>
      </w:r>
    </w:p>
    <w:p w:rsidR="00C6710F" w:rsidRPr="0054280F" w:rsidRDefault="00C6710F" w:rsidP="00C6710F">
      <w:pPr>
        <w:spacing w:line="360" w:lineRule="auto"/>
        <w:ind w:firstLine="720"/>
        <w:jc w:val="both"/>
        <w:rPr>
          <w:spacing w:val="-10"/>
          <w:sz w:val="28"/>
          <w:szCs w:val="28"/>
        </w:rPr>
      </w:pPr>
      <w:r w:rsidRPr="0054280F">
        <w:rPr>
          <w:spacing w:val="-10"/>
          <w:sz w:val="28"/>
          <w:szCs w:val="28"/>
        </w:rPr>
        <w:t>Tập trung triển khai sửa chữa cơ sở vật chất chuẩn bị cho năm học mới 2021-2022.</w:t>
      </w:r>
    </w:p>
    <w:p w:rsidR="00C6710F" w:rsidRDefault="00C6710F" w:rsidP="00C6710F">
      <w:pPr>
        <w:spacing w:line="360" w:lineRule="auto"/>
        <w:ind w:firstLine="720"/>
        <w:jc w:val="both"/>
        <w:rPr>
          <w:sz w:val="28"/>
          <w:szCs w:val="28"/>
        </w:rPr>
      </w:pPr>
      <w:r>
        <w:rPr>
          <w:sz w:val="28"/>
          <w:szCs w:val="28"/>
        </w:rPr>
        <w:t>Thực hiện tốt công tác phổ cập năm 2021.</w:t>
      </w:r>
    </w:p>
    <w:p w:rsidR="00C6710F" w:rsidRDefault="00C6710F" w:rsidP="00C6710F">
      <w:pPr>
        <w:spacing w:line="360" w:lineRule="auto"/>
        <w:ind w:firstLine="720"/>
        <w:jc w:val="both"/>
        <w:rPr>
          <w:b/>
          <w:sz w:val="28"/>
          <w:szCs w:val="28"/>
        </w:rPr>
      </w:pPr>
      <w:r>
        <w:rPr>
          <w:b/>
          <w:sz w:val="28"/>
          <w:szCs w:val="28"/>
        </w:rPr>
        <w:t>2. Nhiệm vụ công tác cụ thể</w:t>
      </w:r>
    </w:p>
    <w:p w:rsidR="00C6710F" w:rsidRDefault="00C6710F" w:rsidP="00C6710F">
      <w:pPr>
        <w:spacing w:line="360" w:lineRule="auto"/>
        <w:ind w:firstLine="720"/>
        <w:jc w:val="both"/>
        <w:rPr>
          <w:b/>
          <w:sz w:val="28"/>
          <w:szCs w:val="28"/>
        </w:rPr>
      </w:pPr>
      <w:r>
        <w:rPr>
          <w:b/>
          <w:sz w:val="28"/>
          <w:szCs w:val="28"/>
        </w:rPr>
        <w:t>2.1. Công tác tổ chức</w:t>
      </w:r>
    </w:p>
    <w:p w:rsidR="00C6710F" w:rsidRDefault="00C6710F" w:rsidP="00C6710F">
      <w:pPr>
        <w:spacing w:line="360" w:lineRule="auto"/>
        <w:ind w:firstLine="720"/>
        <w:jc w:val="both"/>
        <w:rPr>
          <w:sz w:val="28"/>
          <w:szCs w:val="28"/>
        </w:rPr>
      </w:pPr>
      <w:r>
        <w:rPr>
          <w:sz w:val="28"/>
          <w:szCs w:val="28"/>
        </w:rPr>
        <w:t>- Hoàn thiện hồ sơ tuyển sinh lớp 1, tiến hành bố trí sắp xếp lại biên chế lớp học (sĩ số, địa điểm học, phân công giáo viên chủ nhiệm).</w:t>
      </w:r>
    </w:p>
    <w:p w:rsidR="00C6710F" w:rsidRDefault="00C6710F" w:rsidP="00C6710F">
      <w:pPr>
        <w:spacing w:line="360" w:lineRule="auto"/>
        <w:ind w:firstLine="720"/>
        <w:jc w:val="both"/>
        <w:rPr>
          <w:sz w:val="28"/>
          <w:szCs w:val="28"/>
        </w:rPr>
      </w:pPr>
      <w:r>
        <w:rPr>
          <w:sz w:val="28"/>
          <w:szCs w:val="28"/>
        </w:rPr>
        <w:t>- Hoàn thiện hồ sơ bổ nhiệm đội ngũ tổ trưởng, tổ phó các tổ.</w:t>
      </w:r>
    </w:p>
    <w:p w:rsidR="00C6710F" w:rsidRDefault="00C6710F" w:rsidP="00C6710F">
      <w:pPr>
        <w:spacing w:line="360" w:lineRule="auto"/>
        <w:ind w:firstLine="720"/>
        <w:jc w:val="both"/>
        <w:rPr>
          <w:sz w:val="28"/>
          <w:szCs w:val="28"/>
        </w:rPr>
      </w:pPr>
      <w:r>
        <w:rPr>
          <w:sz w:val="28"/>
          <w:szCs w:val="28"/>
        </w:rPr>
        <w:t>- Xây dựng thời khóa biểu cho năm học 2020 -2021.</w:t>
      </w:r>
    </w:p>
    <w:p w:rsidR="00C6710F" w:rsidRDefault="00C6710F" w:rsidP="00C6710F">
      <w:pPr>
        <w:spacing w:line="360" w:lineRule="auto"/>
        <w:ind w:firstLine="720"/>
        <w:jc w:val="both"/>
        <w:rPr>
          <w:sz w:val="28"/>
          <w:szCs w:val="28"/>
        </w:rPr>
      </w:pPr>
      <w:r>
        <w:rPr>
          <w:sz w:val="28"/>
          <w:szCs w:val="28"/>
        </w:rPr>
        <w:t>- Chuẩn bị tốt cho lễ khai giảng năm học mới ở 02 cơ sở.</w:t>
      </w:r>
    </w:p>
    <w:p w:rsidR="00C6710F" w:rsidRDefault="00C6710F" w:rsidP="00C6710F">
      <w:pPr>
        <w:spacing w:line="360" w:lineRule="auto"/>
        <w:ind w:firstLine="720"/>
        <w:jc w:val="both"/>
        <w:rPr>
          <w:sz w:val="28"/>
          <w:szCs w:val="28"/>
        </w:rPr>
      </w:pPr>
      <w:r>
        <w:rPr>
          <w:sz w:val="28"/>
          <w:szCs w:val="28"/>
        </w:rPr>
        <w:t>- Lên kế hoạch phương án cho dạy học trực tuyến.</w:t>
      </w:r>
    </w:p>
    <w:p w:rsidR="00C6710F" w:rsidRDefault="00C6710F" w:rsidP="00C6710F">
      <w:pPr>
        <w:spacing w:line="360" w:lineRule="auto"/>
        <w:ind w:firstLine="720"/>
        <w:jc w:val="both"/>
        <w:rPr>
          <w:sz w:val="28"/>
          <w:szCs w:val="28"/>
        </w:rPr>
      </w:pPr>
      <w:r>
        <w:rPr>
          <w:sz w:val="28"/>
          <w:szCs w:val="28"/>
        </w:rPr>
        <w:t>- Triển khai công tác điều tra phổ cập năm 2021.</w:t>
      </w:r>
    </w:p>
    <w:p w:rsidR="00C6710F" w:rsidRDefault="00C6710F" w:rsidP="00C6710F">
      <w:pPr>
        <w:spacing w:line="360" w:lineRule="auto"/>
        <w:ind w:firstLine="720"/>
        <w:jc w:val="both"/>
        <w:rPr>
          <w:sz w:val="28"/>
          <w:szCs w:val="28"/>
        </w:rPr>
      </w:pPr>
      <w:r>
        <w:rPr>
          <w:sz w:val="28"/>
          <w:szCs w:val="28"/>
        </w:rPr>
        <w:t>- Đăng kí hợp đồng thêm giáo dạy thay cho cô Vũ Thu Mai.</w:t>
      </w:r>
    </w:p>
    <w:p w:rsidR="00C6710F" w:rsidRDefault="00C6710F" w:rsidP="00C6710F">
      <w:pPr>
        <w:spacing w:line="360" w:lineRule="auto"/>
        <w:ind w:firstLine="720"/>
        <w:jc w:val="both"/>
        <w:rPr>
          <w:b/>
          <w:sz w:val="28"/>
          <w:szCs w:val="28"/>
        </w:rPr>
      </w:pPr>
      <w:r>
        <w:rPr>
          <w:b/>
          <w:sz w:val="28"/>
          <w:szCs w:val="28"/>
        </w:rPr>
        <w:t>2.2. Hoạt động dạy học</w:t>
      </w:r>
    </w:p>
    <w:p w:rsidR="00C6710F" w:rsidRPr="0054280F" w:rsidRDefault="00C6710F" w:rsidP="00C6710F">
      <w:pPr>
        <w:spacing w:line="360" w:lineRule="auto"/>
        <w:ind w:firstLine="720"/>
        <w:jc w:val="both"/>
        <w:rPr>
          <w:spacing w:val="-8"/>
          <w:sz w:val="28"/>
          <w:szCs w:val="28"/>
        </w:rPr>
      </w:pPr>
      <w:r w:rsidRPr="0054280F">
        <w:rPr>
          <w:spacing w:val="-8"/>
          <w:sz w:val="28"/>
          <w:szCs w:val="28"/>
        </w:rPr>
        <w:t>- Tiếp tục tham gia các lớp bồi dưỡng về dạy học tích cực (đã có lịch học cụ thể).</w:t>
      </w:r>
    </w:p>
    <w:p w:rsidR="00C6710F" w:rsidRDefault="00C6710F" w:rsidP="00C6710F">
      <w:pPr>
        <w:spacing w:line="360" w:lineRule="auto"/>
        <w:ind w:firstLine="720"/>
        <w:jc w:val="both"/>
        <w:rPr>
          <w:sz w:val="28"/>
          <w:szCs w:val="28"/>
        </w:rPr>
      </w:pPr>
      <w:r>
        <w:rPr>
          <w:sz w:val="28"/>
          <w:szCs w:val="28"/>
        </w:rPr>
        <w:t>- Tham gia các lớp tập huấn chuyên môn do Phòng Giáo dục và Đào tạo Hạ Long tổ chức.</w:t>
      </w:r>
    </w:p>
    <w:p w:rsidR="00C6710F" w:rsidRDefault="00C6710F" w:rsidP="00C6710F">
      <w:pPr>
        <w:spacing w:line="360" w:lineRule="auto"/>
        <w:ind w:firstLine="720"/>
        <w:jc w:val="both"/>
        <w:rPr>
          <w:sz w:val="28"/>
          <w:szCs w:val="28"/>
        </w:rPr>
      </w:pPr>
      <w:r>
        <w:rPr>
          <w:sz w:val="28"/>
          <w:szCs w:val="28"/>
        </w:rPr>
        <w:t>- Xây dựng kế hoạch giáo dục năm học 2021-2022.</w:t>
      </w:r>
    </w:p>
    <w:p w:rsidR="00C6710F" w:rsidRDefault="00C6710F" w:rsidP="00C6710F">
      <w:pPr>
        <w:spacing w:line="360" w:lineRule="auto"/>
        <w:ind w:firstLine="720"/>
        <w:jc w:val="both"/>
        <w:rPr>
          <w:sz w:val="28"/>
          <w:szCs w:val="28"/>
        </w:rPr>
      </w:pPr>
      <w:r>
        <w:rPr>
          <w:sz w:val="28"/>
          <w:szCs w:val="28"/>
        </w:rPr>
        <w:lastRenderedPageBreak/>
        <w:t>- Tổ chức bồi dưỡng cho học sinh chưa hoàn thành chương trình lớp học năm học 2020-2021.</w:t>
      </w:r>
    </w:p>
    <w:p w:rsidR="00C6710F" w:rsidRDefault="00C6710F" w:rsidP="00C6710F">
      <w:pPr>
        <w:spacing w:line="360" w:lineRule="auto"/>
        <w:ind w:firstLine="720"/>
        <w:jc w:val="both"/>
        <w:rPr>
          <w:sz w:val="28"/>
          <w:szCs w:val="28"/>
        </w:rPr>
      </w:pPr>
      <w:r>
        <w:rPr>
          <w:sz w:val="28"/>
          <w:szCs w:val="28"/>
        </w:rPr>
        <w:t>- Tổ chức hội thảo, chuyên đề về dạy học tích cực, nội dung chương trình sách giáo khoa lớp 1, 2.</w:t>
      </w:r>
    </w:p>
    <w:p w:rsidR="00C6710F" w:rsidRDefault="00C6710F" w:rsidP="00C6710F">
      <w:pPr>
        <w:spacing w:line="360" w:lineRule="auto"/>
        <w:ind w:firstLine="720"/>
        <w:jc w:val="both"/>
        <w:rPr>
          <w:b/>
          <w:sz w:val="28"/>
          <w:szCs w:val="28"/>
        </w:rPr>
      </w:pPr>
      <w:r>
        <w:rPr>
          <w:b/>
          <w:sz w:val="28"/>
          <w:szCs w:val="28"/>
        </w:rPr>
        <w:t>2.3. Hoạt động ngoài giờ lên lớp và đoàn thể xã hội</w:t>
      </w:r>
    </w:p>
    <w:p w:rsidR="00C6710F" w:rsidRDefault="00C6710F" w:rsidP="00C6710F">
      <w:pPr>
        <w:spacing w:line="360" w:lineRule="auto"/>
        <w:ind w:firstLine="720"/>
        <w:jc w:val="both"/>
        <w:rPr>
          <w:sz w:val="28"/>
          <w:szCs w:val="28"/>
        </w:rPr>
      </w:pPr>
      <w:r>
        <w:rPr>
          <w:sz w:val="28"/>
          <w:szCs w:val="28"/>
        </w:rPr>
        <w:t>- Tổ chức tuyên truyền đến cha mẹ học sinh, học sinh thực hiện tốt các biện pháp phòng chống dịch bệnh COVID 19; an toàn giao thông, đảm bảo an toàn phòng chống tai nạn thương tích; phòng chống đuối nước.</w:t>
      </w:r>
    </w:p>
    <w:p w:rsidR="00C6710F" w:rsidRDefault="00C6710F" w:rsidP="00C6710F">
      <w:pPr>
        <w:spacing w:line="360" w:lineRule="auto"/>
        <w:ind w:firstLine="720"/>
        <w:jc w:val="both"/>
        <w:rPr>
          <w:sz w:val="28"/>
          <w:szCs w:val="28"/>
        </w:rPr>
      </w:pPr>
      <w:r>
        <w:rPr>
          <w:sz w:val="28"/>
          <w:szCs w:val="28"/>
        </w:rPr>
        <w:t>- Chuẩn bị tốt mọi điều kiện cho công tác khai giảng năm học mới.</w:t>
      </w:r>
    </w:p>
    <w:p w:rsidR="00C6710F" w:rsidRDefault="00C6710F" w:rsidP="00C6710F">
      <w:pPr>
        <w:spacing w:line="360" w:lineRule="auto"/>
        <w:ind w:firstLine="720"/>
        <w:jc w:val="both"/>
        <w:rPr>
          <w:b/>
          <w:sz w:val="28"/>
          <w:szCs w:val="28"/>
        </w:rPr>
      </w:pPr>
      <w:r>
        <w:rPr>
          <w:b/>
          <w:sz w:val="28"/>
          <w:szCs w:val="28"/>
        </w:rPr>
        <w:t>2.4. Công tác vệ sinh môi trường, ANTT, bán trú, y tế học đường.</w:t>
      </w:r>
    </w:p>
    <w:p w:rsidR="00C6710F" w:rsidRDefault="00C6710F" w:rsidP="00C6710F">
      <w:pPr>
        <w:spacing w:line="360" w:lineRule="auto"/>
        <w:ind w:firstLine="720"/>
        <w:jc w:val="both"/>
        <w:rPr>
          <w:sz w:val="28"/>
          <w:szCs w:val="28"/>
        </w:rPr>
      </w:pPr>
      <w:r>
        <w:rPr>
          <w:sz w:val="28"/>
          <w:szCs w:val="28"/>
        </w:rPr>
        <w:t>- Bộ phận bảo vệ nêu cao tinh thần cảnh giác, thực hiện nghiêm túc lịch trực đảm bảo an toàn tài sản của cán bộ giáo viên, nhân viên và học sinh.</w:t>
      </w:r>
    </w:p>
    <w:p w:rsidR="00C6710F" w:rsidRDefault="00C6710F" w:rsidP="00C6710F">
      <w:pPr>
        <w:spacing w:line="360" w:lineRule="auto"/>
        <w:ind w:firstLine="720"/>
        <w:jc w:val="both"/>
        <w:rPr>
          <w:sz w:val="28"/>
          <w:szCs w:val="28"/>
        </w:rPr>
      </w:pPr>
      <w:r>
        <w:rPr>
          <w:sz w:val="28"/>
          <w:szCs w:val="28"/>
        </w:rPr>
        <w:t>- Kiểm soát kĩ không cho người lạ vào trường khi không có lí do chính đáng và những người không tuân thủ các biện pháp phòng chống dịch bệnh.</w:t>
      </w:r>
    </w:p>
    <w:p w:rsidR="00C6710F" w:rsidRDefault="00C6710F" w:rsidP="00C6710F">
      <w:pPr>
        <w:spacing w:line="360" w:lineRule="auto"/>
        <w:ind w:firstLine="720"/>
        <w:jc w:val="both"/>
        <w:rPr>
          <w:sz w:val="28"/>
          <w:szCs w:val="28"/>
        </w:rPr>
      </w:pPr>
      <w:r>
        <w:rPr>
          <w:sz w:val="28"/>
          <w:szCs w:val="28"/>
        </w:rPr>
        <w:t>- Tiêm phòng Covid 19 mũi 1.</w:t>
      </w:r>
    </w:p>
    <w:p w:rsidR="00C6710F" w:rsidRDefault="00C6710F" w:rsidP="00C6710F">
      <w:pPr>
        <w:spacing w:line="360" w:lineRule="auto"/>
        <w:ind w:firstLine="720"/>
        <w:jc w:val="both"/>
        <w:rPr>
          <w:sz w:val="28"/>
          <w:szCs w:val="28"/>
        </w:rPr>
      </w:pPr>
      <w:r>
        <w:rPr>
          <w:b/>
          <w:sz w:val="28"/>
          <w:szCs w:val="28"/>
        </w:rPr>
        <w:t>2.5. Công tác cơ sở vật chất, tài chính</w:t>
      </w:r>
    </w:p>
    <w:p w:rsidR="00C6710F" w:rsidRDefault="00C6710F" w:rsidP="00C6710F">
      <w:pPr>
        <w:spacing w:line="360" w:lineRule="auto"/>
        <w:ind w:firstLine="720"/>
        <w:jc w:val="both"/>
        <w:rPr>
          <w:sz w:val="28"/>
          <w:szCs w:val="28"/>
        </w:rPr>
      </w:pPr>
      <w:r>
        <w:rPr>
          <w:sz w:val="28"/>
          <w:szCs w:val="28"/>
        </w:rPr>
        <w:t>- Tiếp tục triển khai sửa chữa cơ sở vật chất, sửa lại toàn bộ các nhà vệ sinh của giáo viên tại khu nhà C, D cơ sở 1.</w:t>
      </w:r>
    </w:p>
    <w:p w:rsidR="00C6710F" w:rsidRDefault="00C6710F" w:rsidP="00C6710F">
      <w:pPr>
        <w:spacing w:line="360" w:lineRule="auto"/>
        <w:ind w:firstLine="720"/>
        <w:jc w:val="both"/>
        <w:rPr>
          <w:b/>
          <w:sz w:val="28"/>
          <w:szCs w:val="28"/>
        </w:rPr>
      </w:pPr>
      <w:r w:rsidRPr="00C6710F">
        <w:rPr>
          <w:b/>
          <w:sz w:val="28"/>
          <w:szCs w:val="28"/>
        </w:rPr>
        <w:t>2.6 Công tác kiểm tra, giám sát</w:t>
      </w:r>
    </w:p>
    <w:p w:rsidR="00C6710F" w:rsidRPr="00C6710F" w:rsidRDefault="00C6710F" w:rsidP="00C6710F">
      <w:pPr>
        <w:spacing w:line="360" w:lineRule="auto"/>
        <w:ind w:firstLine="720"/>
        <w:jc w:val="both"/>
        <w:rPr>
          <w:sz w:val="28"/>
          <w:szCs w:val="28"/>
        </w:rPr>
      </w:pPr>
      <w:r w:rsidRPr="00C6710F">
        <w:rPr>
          <w:sz w:val="28"/>
          <w:szCs w:val="28"/>
        </w:rPr>
        <w:t>- Chi bộ thực hiện giám sát kết quả tuyển sinh năm học 2021-2022.</w:t>
      </w:r>
    </w:p>
    <w:p w:rsidR="00C6710F" w:rsidRPr="00C6710F" w:rsidRDefault="00C6710F" w:rsidP="00C6710F">
      <w:pPr>
        <w:spacing w:line="360" w:lineRule="auto"/>
        <w:ind w:firstLine="720"/>
        <w:jc w:val="both"/>
        <w:rPr>
          <w:sz w:val="28"/>
          <w:szCs w:val="28"/>
        </w:rPr>
      </w:pPr>
      <w:r w:rsidRPr="00C6710F">
        <w:rPr>
          <w:sz w:val="28"/>
          <w:szCs w:val="28"/>
        </w:rPr>
        <w:t>- Kiểm tra toàn bộ cơ sở vật chất, trang thiết bị dạy học chuẩn bị cho năm học mới.</w:t>
      </w:r>
    </w:p>
    <w:p w:rsidR="00D21225" w:rsidRDefault="00D21225" w:rsidP="00D21225">
      <w:pPr>
        <w:spacing w:line="360" w:lineRule="auto"/>
        <w:ind w:firstLine="720"/>
        <w:jc w:val="both"/>
        <w:rPr>
          <w:sz w:val="28"/>
          <w:lang w:val="vi-VN"/>
        </w:rPr>
      </w:pPr>
      <w:r>
        <w:rPr>
          <w:sz w:val="28"/>
          <w:lang w:val="vi-VN"/>
        </w:rPr>
        <w:t xml:space="preserve">Trên đây kế hoạch hoạt động trong tháng </w:t>
      </w:r>
      <w:r w:rsidR="00C6710F">
        <w:rPr>
          <w:sz w:val="28"/>
        </w:rPr>
        <w:t>8</w:t>
      </w:r>
      <w:r w:rsidR="00102D44">
        <w:rPr>
          <w:sz w:val="28"/>
        </w:rPr>
        <w:t>/202</w:t>
      </w:r>
      <w:r w:rsidR="00892CA0">
        <w:rPr>
          <w:sz w:val="28"/>
        </w:rPr>
        <w:t>1</w:t>
      </w:r>
      <w:r>
        <w:rPr>
          <w:sz w:val="28"/>
          <w:lang w:val="vi-VN"/>
        </w:rPr>
        <w:t>, đề nghị các tập thể, cá nhân nghiêm túc thực hiện.</w:t>
      </w:r>
    </w:p>
    <w:tbl>
      <w:tblPr>
        <w:tblW w:w="9802" w:type="dxa"/>
        <w:tblInd w:w="108" w:type="dxa"/>
        <w:tblLook w:val="01E0"/>
      </w:tblPr>
      <w:tblGrid>
        <w:gridCol w:w="5103"/>
        <w:gridCol w:w="4699"/>
      </w:tblGrid>
      <w:tr w:rsidR="00D21225" w:rsidTr="00E313E3">
        <w:tc>
          <w:tcPr>
            <w:tcW w:w="5103" w:type="dxa"/>
            <w:hideMark/>
          </w:tcPr>
          <w:p w:rsidR="00D21225" w:rsidRDefault="00D21225" w:rsidP="00E313E3">
            <w:pPr>
              <w:jc w:val="both"/>
              <w:rPr>
                <w:b/>
                <w:i/>
                <w:lang w:val="vi-VN"/>
              </w:rPr>
            </w:pPr>
            <w:r>
              <w:rPr>
                <w:b/>
                <w:i/>
                <w:lang w:val="vi-VN"/>
              </w:rPr>
              <w:t>Nơi nhận:</w:t>
            </w:r>
          </w:p>
          <w:p w:rsidR="00D21225" w:rsidRDefault="00D21225" w:rsidP="00E313E3">
            <w:pPr>
              <w:jc w:val="both"/>
              <w:rPr>
                <w:sz w:val="22"/>
                <w:lang w:val="vi-VN"/>
              </w:rPr>
            </w:pPr>
            <w:r>
              <w:rPr>
                <w:sz w:val="22"/>
                <w:lang w:val="vi-VN"/>
              </w:rPr>
              <w:t>- Ban giám hiệu(chỉ đạo);</w:t>
            </w:r>
          </w:p>
          <w:p w:rsidR="00D21225" w:rsidRDefault="00D21225" w:rsidP="00E313E3">
            <w:pPr>
              <w:jc w:val="both"/>
              <w:rPr>
                <w:sz w:val="22"/>
                <w:lang w:val="pt-BR"/>
              </w:rPr>
            </w:pPr>
            <w:r>
              <w:rPr>
                <w:sz w:val="22"/>
                <w:lang w:val="pt-BR"/>
              </w:rPr>
              <w:t>- Các tổ khối(t/h);</w:t>
            </w:r>
          </w:p>
          <w:p w:rsidR="00D21225" w:rsidRDefault="00D21225" w:rsidP="00E313E3">
            <w:pPr>
              <w:jc w:val="both"/>
            </w:pPr>
            <w:r>
              <w:rPr>
                <w:sz w:val="22"/>
              </w:rPr>
              <w:t>- Lưu</w:t>
            </w:r>
          </w:p>
        </w:tc>
        <w:tc>
          <w:tcPr>
            <w:tcW w:w="4699" w:type="dxa"/>
          </w:tcPr>
          <w:p w:rsidR="00D21225" w:rsidRDefault="00D21225" w:rsidP="00E313E3">
            <w:pPr>
              <w:jc w:val="center"/>
              <w:rPr>
                <w:b/>
                <w:sz w:val="26"/>
              </w:rPr>
            </w:pPr>
            <w:r>
              <w:rPr>
                <w:b/>
                <w:sz w:val="26"/>
              </w:rPr>
              <w:t>HIỆU TRƯỞNG</w:t>
            </w:r>
          </w:p>
          <w:p w:rsidR="00D21225" w:rsidRDefault="00D21225" w:rsidP="00E313E3">
            <w:pPr>
              <w:jc w:val="center"/>
              <w:rPr>
                <w:b/>
                <w:sz w:val="26"/>
              </w:rPr>
            </w:pPr>
          </w:p>
          <w:p w:rsidR="00D21225" w:rsidRDefault="00D21225" w:rsidP="00E313E3">
            <w:pPr>
              <w:jc w:val="center"/>
              <w:rPr>
                <w:b/>
                <w:sz w:val="26"/>
              </w:rPr>
            </w:pPr>
          </w:p>
          <w:p w:rsidR="00892CA0" w:rsidRDefault="00892CA0" w:rsidP="00E313E3">
            <w:pPr>
              <w:jc w:val="center"/>
              <w:rPr>
                <w:b/>
                <w:sz w:val="26"/>
              </w:rPr>
            </w:pPr>
          </w:p>
          <w:p w:rsidR="00D21225" w:rsidRDefault="00D21225" w:rsidP="00E313E3">
            <w:pPr>
              <w:jc w:val="center"/>
              <w:rPr>
                <w:b/>
                <w:sz w:val="26"/>
              </w:rPr>
            </w:pPr>
          </w:p>
          <w:p w:rsidR="00D21225" w:rsidRDefault="00D21225" w:rsidP="00E313E3">
            <w:pPr>
              <w:jc w:val="center"/>
            </w:pPr>
            <w:r>
              <w:rPr>
                <w:b/>
                <w:sz w:val="26"/>
              </w:rPr>
              <w:t>Phạm Ngọc Quang</w:t>
            </w:r>
          </w:p>
        </w:tc>
      </w:tr>
    </w:tbl>
    <w:p w:rsidR="004A7AC1" w:rsidRDefault="004A7AC1" w:rsidP="006B4987">
      <w:pPr>
        <w:spacing w:line="360" w:lineRule="auto"/>
        <w:jc w:val="both"/>
        <w:rPr>
          <w:sz w:val="28"/>
          <w:szCs w:val="28"/>
        </w:rPr>
      </w:pPr>
    </w:p>
    <w:sectPr w:rsidR="004A7AC1" w:rsidSect="0080436F">
      <w:pgSz w:w="11907" w:h="16840"/>
      <w:pgMar w:top="630" w:right="862" w:bottom="630" w:left="1622"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A7AC1"/>
    <w:rsid w:val="0006096F"/>
    <w:rsid w:val="000B21A2"/>
    <w:rsid w:val="00102D44"/>
    <w:rsid w:val="00226B78"/>
    <w:rsid w:val="0029277D"/>
    <w:rsid w:val="00412717"/>
    <w:rsid w:val="004A7AC1"/>
    <w:rsid w:val="005435FD"/>
    <w:rsid w:val="00646E53"/>
    <w:rsid w:val="006B4987"/>
    <w:rsid w:val="007B4FD6"/>
    <w:rsid w:val="0080436F"/>
    <w:rsid w:val="00892CA0"/>
    <w:rsid w:val="008A159F"/>
    <w:rsid w:val="009360FB"/>
    <w:rsid w:val="009D454F"/>
    <w:rsid w:val="00AB7F02"/>
    <w:rsid w:val="00BF325E"/>
    <w:rsid w:val="00C61352"/>
    <w:rsid w:val="00C6710F"/>
    <w:rsid w:val="00CB0221"/>
    <w:rsid w:val="00CB711B"/>
    <w:rsid w:val="00CB71F5"/>
    <w:rsid w:val="00CE7840"/>
    <w:rsid w:val="00D16256"/>
    <w:rsid w:val="00D21225"/>
    <w:rsid w:val="00DA18E7"/>
    <w:rsid w:val="00DF0DBF"/>
    <w:rsid w:val="00F6008A"/>
    <w:rsid w:val="00F8262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Straight Arrow Connector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F0DBF"/>
  </w:style>
  <w:style w:type="paragraph" w:styleId="Heading1">
    <w:name w:val="heading 1"/>
    <w:basedOn w:val="Normal"/>
    <w:next w:val="Normal"/>
    <w:rsid w:val="00DF0DBF"/>
    <w:pPr>
      <w:keepNext/>
      <w:keepLines/>
      <w:spacing w:before="480" w:after="120"/>
      <w:outlineLvl w:val="0"/>
    </w:pPr>
    <w:rPr>
      <w:b/>
      <w:sz w:val="48"/>
      <w:szCs w:val="48"/>
    </w:rPr>
  </w:style>
  <w:style w:type="paragraph" w:styleId="Heading2">
    <w:name w:val="heading 2"/>
    <w:basedOn w:val="Normal"/>
    <w:next w:val="Normal"/>
    <w:rsid w:val="00DF0DBF"/>
    <w:pPr>
      <w:spacing w:before="100" w:after="100"/>
      <w:outlineLvl w:val="1"/>
    </w:pPr>
    <w:rPr>
      <w:b/>
      <w:sz w:val="36"/>
      <w:szCs w:val="36"/>
    </w:rPr>
  </w:style>
  <w:style w:type="paragraph" w:styleId="Heading3">
    <w:name w:val="heading 3"/>
    <w:basedOn w:val="Normal"/>
    <w:next w:val="Normal"/>
    <w:rsid w:val="00DF0DBF"/>
    <w:pPr>
      <w:keepNext/>
      <w:keepLines/>
      <w:spacing w:before="280" w:after="80"/>
      <w:outlineLvl w:val="2"/>
    </w:pPr>
    <w:rPr>
      <w:b/>
      <w:sz w:val="28"/>
      <w:szCs w:val="28"/>
    </w:rPr>
  </w:style>
  <w:style w:type="paragraph" w:styleId="Heading4">
    <w:name w:val="heading 4"/>
    <w:basedOn w:val="Normal"/>
    <w:next w:val="Normal"/>
    <w:rsid w:val="00DF0DBF"/>
    <w:pPr>
      <w:keepNext/>
      <w:keepLines/>
      <w:spacing w:before="240" w:after="40"/>
      <w:outlineLvl w:val="3"/>
    </w:pPr>
    <w:rPr>
      <w:b/>
    </w:rPr>
  </w:style>
  <w:style w:type="paragraph" w:styleId="Heading5">
    <w:name w:val="heading 5"/>
    <w:basedOn w:val="Normal"/>
    <w:next w:val="Normal"/>
    <w:rsid w:val="00DF0DBF"/>
    <w:pPr>
      <w:keepNext/>
      <w:keepLines/>
      <w:spacing w:before="220" w:after="40"/>
      <w:outlineLvl w:val="4"/>
    </w:pPr>
    <w:rPr>
      <w:b/>
      <w:sz w:val="22"/>
      <w:szCs w:val="22"/>
    </w:rPr>
  </w:style>
  <w:style w:type="paragraph" w:styleId="Heading6">
    <w:name w:val="heading 6"/>
    <w:basedOn w:val="Normal"/>
    <w:next w:val="Normal"/>
    <w:rsid w:val="00DF0DB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DF0DBF"/>
    <w:pPr>
      <w:keepNext/>
      <w:keepLines/>
      <w:spacing w:before="480" w:after="120"/>
    </w:pPr>
    <w:rPr>
      <w:b/>
      <w:sz w:val="72"/>
      <w:szCs w:val="72"/>
    </w:rPr>
  </w:style>
  <w:style w:type="paragraph" w:styleId="Subtitle">
    <w:name w:val="Subtitle"/>
    <w:basedOn w:val="Normal"/>
    <w:next w:val="Normal"/>
    <w:rsid w:val="00DF0DBF"/>
    <w:pPr>
      <w:keepNext/>
      <w:keepLines/>
      <w:spacing w:before="360" w:after="80"/>
    </w:pPr>
    <w:rPr>
      <w:rFonts w:ascii="Georgia" w:eastAsia="Georgia" w:hAnsi="Georgia" w:cs="Georgia"/>
      <w:i/>
      <w:color w:val="666666"/>
      <w:sz w:val="48"/>
      <w:szCs w:val="48"/>
    </w:rPr>
  </w:style>
  <w:style w:type="table" w:customStyle="1" w:styleId="a">
    <w:basedOn w:val="TableNormal"/>
    <w:rsid w:val="00DF0DBF"/>
    <w:tblPr>
      <w:tblStyleRowBandSize w:val="1"/>
      <w:tblStyleColBandSize w:val="1"/>
      <w:tblInd w:w="0" w:type="dxa"/>
      <w:tblCellMar>
        <w:top w:w="0" w:type="dxa"/>
        <w:left w:w="108" w:type="dxa"/>
        <w:bottom w:w="0" w:type="dxa"/>
        <w:right w:w="108" w:type="dxa"/>
      </w:tblCellMar>
    </w:tblPr>
  </w:style>
  <w:style w:type="paragraph" w:styleId="NormalWeb">
    <w:name w:val="Normal (Web)"/>
    <w:basedOn w:val="Normal"/>
    <w:rsid w:val="00F6008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spacing w:before="100" w:after="10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NormalWeb">
    <w:name w:val="Normal (Web)"/>
    <w:basedOn w:val="Normal"/>
    <w:rsid w:val="00F6008A"/>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456</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Quang</dc:creator>
  <cp:lastModifiedBy>Mr Quang</cp:lastModifiedBy>
  <cp:revision>2</cp:revision>
  <cp:lastPrinted>2020-08-05T07:25:00Z</cp:lastPrinted>
  <dcterms:created xsi:type="dcterms:W3CDTF">2021-08-06T07:17:00Z</dcterms:created>
  <dcterms:modified xsi:type="dcterms:W3CDTF">2021-08-06T07:17:00Z</dcterms:modified>
</cp:coreProperties>
</file>